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94" w:rsidRPr="005B25F5" w:rsidRDefault="00643894" w:rsidP="00643894">
      <w:pPr>
        <w:jc w:val="center"/>
        <w:rPr>
          <w:b/>
          <w:bCs/>
          <w:sz w:val="28"/>
          <w:szCs w:val="28"/>
          <w:lang w:val="kk-KZ"/>
        </w:rPr>
      </w:pPr>
      <w:r w:rsidRPr="005B25F5">
        <w:rPr>
          <w:b/>
          <w:bCs/>
          <w:sz w:val="28"/>
          <w:szCs w:val="28"/>
          <w:lang w:val="kk-KZ"/>
        </w:rPr>
        <w:t>СПИСОК УЧАСТНИКОВ</w:t>
      </w:r>
    </w:p>
    <w:p w:rsidR="00643894" w:rsidRDefault="00643894" w:rsidP="00643894">
      <w:pPr>
        <w:jc w:val="center"/>
        <w:rPr>
          <w:sz w:val="28"/>
          <w:szCs w:val="28"/>
        </w:rPr>
      </w:pPr>
      <w:r w:rsidRPr="005B25F5">
        <w:rPr>
          <w:sz w:val="28"/>
          <w:szCs w:val="28"/>
          <w:lang w:val="kk-KZ"/>
        </w:rPr>
        <w:t xml:space="preserve"> </w:t>
      </w:r>
      <w:r>
        <w:rPr>
          <w:sz w:val="28"/>
          <w:szCs w:val="32"/>
        </w:rPr>
        <w:t>двенадца</w:t>
      </w:r>
      <w:r w:rsidRPr="00877F20">
        <w:rPr>
          <w:sz w:val="28"/>
          <w:szCs w:val="32"/>
        </w:rPr>
        <w:t>то</w:t>
      </w:r>
      <w:r>
        <w:rPr>
          <w:sz w:val="28"/>
          <w:szCs w:val="32"/>
        </w:rPr>
        <w:t>го</w:t>
      </w:r>
      <w:r w:rsidRPr="005B25F5">
        <w:rPr>
          <w:sz w:val="28"/>
          <w:szCs w:val="28"/>
          <w:lang w:val="kk-KZ"/>
        </w:rPr>
        <w:t xml:space="preserve"> заседания Совета руководителей органов по аккредитации </w:t>
      </w:r>
      <w:r>
        <w:rPr>
          <w:sz w:val="28"/>
          <w:szCs w:val="28"/>
          <w:lang w:val="kk-KZ"/>
        </w:rPr>
        <w:br/>
      </w:r>
      <w:r w:rsidRPr="005B25F5">
        <w:rPr>
          <w:sz w:val="28"/>
          <w:szCs w:val="28"/>
          <w:lang w:val="kk-KZ"/>
        </w:rPr>
        <w:t xml:space="preserve">государств-членов </w:t>
      </w:r>
      <w:r w:rsidRPr="005B25F5">
        <w:rPr>
          <w:sz w:val="28"/>
          <w:szCs w:val="28"/>
        </w:rPr>
        <w:t>Евразийского экономического союза</w:t>
      </w:r>
      <w:bookmarkStart w:id="0" w:name="_GoBack"/>
      <w:bookmarkEnd w:id="0"/>
    </w:p>
    <w:p w:rsidR="00643894" w:rsidRDefault="00643894" w:rsidP="00643894">
      <w:pPr>
        <w:jc w:val="center"/>
        <w:rPr>
          <w:sz w:val="28"/>
          <w:szCs w:val="28"/>
        </w:rPr>
      </w:pPr>
    </w:p>
    <w:p w:rsidR="00643894" w:rsidRDefault="00643894" w:rsidP="00643894">
      <w:pPr>
        <w:jc w:val="center"/>
        <w:rPr>
          <w:sz w:val="28"/>
          <w:szCs w:val="28"/>
        </w:rPr>
      </w:pP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  <w:r w:rsidRPr="005B25F5">
        <w:rPr>
          <w:b/>
          <w:bCs/>
          <w:sz w:val="28"/>
          <w:szCs w:val="28"/>
        </w:rPr>
        <w:t>от Республики Армения</w:t>
      </w:r>
      <w:r>
        <w:rPr>
          <w:b/>
          <w:bCs/>
          <w:sz w:val="28"/>
          <w:szCs w:val="28"/>
        </w:rPr>
        <w:t xml:space="preserve"> (в формате онлайн)</w:t>
      </w: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6662"/>
      </w:tblGrid>
      <w:tr w:rsidR="00643894" w:rsidRPr="005B25F5" w:rsidTr="008E48D8">
        <w:tc>
          <w:tcPr>
            <w:tcW w:w="704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 w:rsidRPr="005B25F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Обосян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 xml:space="preserve">Ани 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Суреновна</w:t>
            </w:r>
          </w:p>
        </w:tc>
        <w:tc>
          <w:tcPr>
            <w:tcW w:w="6662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Директор Государственной некоммерческой организации «Национальный орган по аккредитации» Министерства экономики Республики Армения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</w:tr>
      <w:tr w:rsidR="00643894" w:rsidRPr="005B25F5" w:rsidTr="008E48D8">
        <w:tc>
          <w:tcPr>
            <w:tcW w:w="704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25F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 xml:space="preserve">Мелконян 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 xml:space="preserve">Анна 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Гамлетовна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Заместитель директора Государственной некоммерческой организации «Национальный орган по аккредитации» Министерства экономики Республики Армения</w:t>
            </w:r>
          </w:p>
        </w:tc>
      </w:tr>
    </w:tbl>
    <w:p w:rsidR="00643894" w:rsidRDefault="00643894" w:rsidP="00643894">
      <w:pPr>
        <w:jc w:val="center"/>
        <w:rPr>
          <w:sz w:val="28"/>
          <w:szCs w:val="28"/>
        </w:rPr>
      </w:pP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  <w:r w:rsidRPr="005B25F5">
        <w:rPr>
          <w:b/>
          <w:bCs/>
          <w:sz w:val="28"/>
          <w:szCs w:val="28"/>
        </w:rPr>
        <w:t>от Республики Беларусь</w:t>
      </w: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6662"/>
      </w:tblGrid>
      <w:tr w:rsidR="00643894" w:rsidRPr="005B25F5" w:rsidTr="008E48D8">
        <w:trPr>
          <w:trHeight w:val="2168"/>
        </w:trPr>
        <w:tc>
          <w:tcPr>
            <w:tcW w:w="704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B25F5">
              <w:rPr>
                <w:sz w:val="28"/>
                <w:szCs w:val="28"/>
              </w:rPr>
              <w:t>.</w:t>
            </w:r>
          </w:p>
          <w:p w:rsidR="00643894" w:rsidRPr="006C63FF" w:rsidRDefault="00643894" w:rsidP="008E48D8">
            <w:pPr>
              <w:rPr>
                <w:sz w:val="28"/>
                <w:szCs w:val="28"/>
              </w:rPr>
            </w:pPr>
          </w:p>
          <w:p w:rsidR="00643894" w:rsidRDefault="00643894" w:rsidP="008E48D8">
            <w:pPr>
              <w:rPr>
                <w:sz w:val="28"/>
                <w:szCs w:val="28"/>
              </w:rPr>
            </w:pPr>
          </w:p>
          <w:p w:rsidR="00643894" w:rsidRDefault="00643894" w:rsidP="008E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  <w:p w:rsidR="00643894" w:rsidRDefault="00643894" w:rsidP="008E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3894" w:rsidRDefault="00643894" w:rsidP="008E48D8">
            <w:pPr>
              <w:rPr>
                <w:sz w:val="28"/>
                <w:szCs w:val="28"/>
              </w:rPr>
            </w:pPr>
          </w:p>
          <w:p w:rsidR="00643894" w:rsidRPr="00B3657B" w:rsidRDefault="00643894" w:rsidP="008E48D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Бережных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Евгений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Викторович</w:t>
            </w:r>
          </w:p>
          <w:p w:rsidR="00643894" w:rsidRPr="006C4DFD" w:rsidRDefault="00643894" w:rsidP="008E48D8">
            <w:pPr>
              <w:jc w:val="both"/>
              <w:rPr>
                <w:sz w:val="28"/>
                <w:szCs w:val="28"/>
              </w:rPr>
            </w:pPr>
            <w:r w:rsidRPr="00B3657B">
              <w:rPr>
                <w:sz w:val="28"/>
                <w:szCs w:val="28"/>
                <w:shd w:val="clear" w:color="auto" w:fill="FFFFFF"/>
              </w:rPr>
              <w:t>Татарицкий Валентин Болеславович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43894" w:rsidRPr="006C4DFD" w:rsidRDefault="00643894" w:rsidP="008E48D8">
            <w:pPr>
              <w:jc w:val="both"/>
              <w:rPr>
                <w:sz w:val="28"/>
                <w:szCs w:val="28"/>
              </w:rPr>
            </w:pPr>
            <w:r w:rsidRPr="006C4DFD">
              <w:rPr>
                <w:sz w:val="28"/>
                <w:szCs w:val="28"/>
              </w:rPr>
              <w:t>Директор Республиканского унитарного предприятия «Белорусский государственный центр аккредитации»</w:t>
            </w:r>
          </w:p>
          <w:p w:rsidR="00643894" w:rsidRPr="006C4DFD" w:rsidRDefault="00643894" w:rsidP="008E48D8">
            <w:pPr>
              <w:jc w:val="both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B3657B">
              <w:rPr>
                <w:sz w:val="28"/>
                <w:szCs w:val="28"/>
                <w:shd w:val="clear" w:color="auto" w:fill="FFFFFF"/>
              </w:rPr>
              <w:t>Госстандарта Республики Беларусь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43894" w:rsidRDefault="00643894" w:rsidP="008E48D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43894" w:rsidRPr="006C4DFD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</w:tr>
    </w:tbl>
    <w:p w:rsidR="00643894" w:rsidRDefault="00643894" w:rsidP="00643894">
      <w:pPr>
        <w:rPr>
          <w:sz w:val="28"/>
          <w:szCs w:val="28"/>
        </w:rPr>
      </w:pP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  <w:r w:rsidRPr="005B25F5">
        <w:rPr>
          <w:b/>
          <w:bCs/>
          <w:sz w:val="28"/>
          <w:szCs w:val="28"/>
        </w:rPr>
        <w:t>от Республики Казахстан</w:t>
      </w: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536"/>
        <w:gridCol w:w="6695"/>
      </w:tblGrid>
      <w:tr w:rsidR="00643894" w:rsidRPr="005B25F5" w:rsidTr="008E48D8">
        <w:tc>
          <w:tcPr>
            <w:tcW w:w="692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36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 w:rsidRPr="000165C0">
              <w:rPr>
                <w:sz w:val="28"/>
                <w:szCs w:val="28"/>
              </w:rPr>
              <w:t>Тайжанов Кайнар Нуралыевич</w:t>
            </w:r>
          </w:p>
        </w:tc>
        <w:tc>
          <w:tcPr>
            <w:tcW w:w="6695" w:type="dxa"/>
          </w:tcPr>
          <w:p w:rsidR="00643894" w:rsidRPr="000165C0" w:rsidRDefault="00643894" w:rsidP="008E48D8">
            <w:pPr>
              <w:jc w:val="both"/>
              <w:rPr>
                <w:sz w:val="28"/>
                <w:szCs w:val="28"/>
              </w:rPr>
            </w:pPr>
            <w:r w:rsidRPr="000165C0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0165C0">
              <w:rPr>
                <w:sz w:val="28"/>
                <w:szCs w:val="28"/>
              </w:rPr>
              <w:t>Республиканского государственного предприятия на праве хозяйственного ведения «Национальный центр аккредитации» Комитета технического регулирования и метрологии Министерства торговли и интеграции Республики Казахстан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</w:tr>
      <w:tr w:rsidR="00643894" w:rsidRPr="005B25F5" w:rsidTr="008E48D8">
        <w:tc>
          <w:tcPr>
            <w:tcW w:w="692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</w:p>
          <w:p w:rsidR="00643894" w:rsidRPr="005B25F5" w:rsidRDefault="00643894" w:rsidP="008E48D8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Тлеуова </w:t>
            </w:r>
          </w:p>
          <w:p w:rsidR="00643894" w:rsidRPr="00041970" w:rsidRDefault="00643894" w:rsidP="008E48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Анар Жумажановна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управления международного сотрудничества Республиканского государственного предприятия на праве хозяйственного ведения «Национальный центр аккредитации» Комитета технического регулирования и метрологии Министерства торговли и интеграции Республики Казахстан</w:t>
            </w:r>
          </w:p>
        </w:tc>
      </w:tr>
    </w:tbl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</w:p>
    <w:p w:rsidR="00643894" w:rsidRPr="005B25F5" w:rsidRDefault="00643894" w:rsidP="00643894">
      <w:pPr>
        <w:jc w:val="both"/>
        <w:rPr>
          <w:sz w:val="28"/>
          <w:szCs w:val="28"/>
        </w:rPr>
      </w:pP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  <w:r w:rsidRPr="005B25F5">
        <w:rPr>
          <w:b/>
          <w:bCs/>
          <w:sz w:val="28"/>
          <w:szCs w:val="28"/>
        </w:rPr>
        <w:t>от Кыргызской Республики</w:t>
      </w: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650"/>
        <w:gridCol w:w="6662"/>
      </w:tblGrid>
      <w:tr w:rsidR="00643894" w:rsidRPr="005B25F5" w:rsidTr="008E48D8">
        <w:trPr>
          <w:trHeight w:val="1152"/>
        </w:trPr>
        <w:tc>
          <w:tcPr>
            <w:tcW w:w="606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B25F5"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Жунушакунов Канатбек Шейшекеевич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Директор Кыргызского центра аккредитации при Министерстве экономики и коммерции Кыргызской Республики</w:t>
            </w:r>
          </w:p>
        </w:tc>
      </w:tr>
      <w:tr w:rsidR="00643894" w:rsidRPr="005B25F5" w:rsidTr="008E48D8">
        <w:trPr>
          <w:trHeight w:val="1126"/>
        </w:trPr>
        <w:tc>
          <w:tcPr>
            <w:tcW w:w="606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B25F5">
              <w:rPr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Таранчиева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 xml:space="preserve">Мадина 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Юсуфовна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Заместитель директора Кыргызского центра аккредитации при Министерстве экономики и коммерции Кыргызской Республики</w:t>
            </w:r>
          </w:p>
        </w:tc>
      </w:tr>
      <w:tr w:rsidR="00643894" w:rsidRPr="005B25F5" w:rsidTr="008E48D8">
        <w:tc>
          <w:tcPr>
            <w:tcW w:w="606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B25F5">
              <w:rPr>
                <w:sz w:val="28"/>
                <w:szCs w:val="28"/>
              </w:rPr>
              <w:t>.</w:t>
            </w:r>
          </w:p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</w:p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</w:p>
          <w:p w:rsidR="00643894" w:rsidRPr="005B25F5" w:rsidRDefault="00643894" w:rsidP="008E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Турдукулов 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Улан 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Аскерович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5B25F5">
              <w:rPr>
                <w:sz w:val="28"/>
                <w:szCs w:val="28"/>
              </w:rPr>
              <w:t xml:space="preserve"> отделом аккредитации органов по сертификации и органов инспекции Кыргызского центра аккредитации при Министерстве экономики и коммерции Кыргызской Республики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</w:tr>
      <w:tr w:rsidR="00643894" w:rsidRPr="005B25F5" w:rsidTr="008E48D8">
        <w:tc>
          <w:tcPr>
            <w:tcW w:w="606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0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Момукулова Атыркул Джумамидиновна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5B25F5">
              <w:rPr>
                <w:sz w:val="28"/>
                <w:szCs w:val="28"/>
              </w:rPr>
              <w:t xml:space="preserve"> отделом аккредитации </w:t>
            </w:r>
            <w:r>
              <w:rPr>
                <w:sz w:val="28"/>
                <w:szCs w:val="28"/>
              </w:rPr>
              <w:t xml:space="preserve">лабораторий </w:t>
            </w:r>
            <w:r w:rsidRPr="005B25F5">
              <w:rPr>
                <w:sz w:val="28"/>
                <w:szCs w:val="28"/>
              </w:rPr>
              <w:t>Кыргызского центра аккредитации при Министерстве экономики и коммерции Кыргызской Республики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</w:p>
        </w:tc>
      </w:tr>
      <w:tr w:rsidR="00643894" w:rsidRPr="005B25F5" w:rsidTr="008E48D8">
        <w:tc>
          <w:tcPr>
            <w:tcW w:w="606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0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Кадырбеков 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Адилет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Айбекович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Pr="005B25F5">
              <w:rPr>
                <w:sz w:val="28"/>
                <w:szCs w:val="28"/>
              </w:rPr>
              <w:t>аккредитации органов по сертификации и органов инспекции Кыргызского центра аккредитации при Министерстве экономики и коммерции Кыргызской Республики</w:t>
            </w:r>
          </w:p>
        </w:tc>
      </w:tr>
    </w:tbl>
    <w:p w:rsidR="00643894" w:rsidRDefault="00643894" w:rsidP="00643894">
      <w:pPr>
        <w:jc w:val="both"/>
        <w:rPr>
          <w:sz w:val="28"/>
          <w:szCs w:val="28"/>
        </w:rPr>
      </w:pPr>
    </w:p>
    <w:p w:rsidR="00643894" w:rsidRPr="005B25F5" w:rsidRDefault="00643894" w:rsidP="00643894">
      <w:pPr>
        <w:jc w:val="both"/>
        <w:rPr>
          <w:sz w:val="28"/>
          <w:szCs w:val="28"/>
        </w:rPr>
      </w:pPr>
    </w:p>
    <w:p w:rsidR="00643894" w:rsidRPr="005B25F5" w:rsidRDefault="00643894" w:rsidP="00643894">
      <w:pPr>
        <w:jc w:val="center"/>
        <w:rPr>
          <w:b/>
          <w:bCs/>
          <w:sz w:val="28"/>
          <w:szCs w:val="28"/>
        </w:rPr>
      </w:pPr>
      <w:r w:rsidRPr="005B25F5">
        <w:rPr>
          <w:b/>
          <w:bCs/>
          <w:sz w:val="28"/>
          <w:szCs w:val="28"/>
        </w:rPr>
        <w:t>от Российской Федерации</w:t>
      </w:r>
    </w:p>
    <w:p w:rsidR="00643894" w:rsidRPr="005B25F5" w:rsidRDefault="00643894" w:rsidP="00643894">
      <w:pPr>
        <w:jc w:val="center"/>
        <w:rPr>
          <w:b/>
          <w:bCs/>
          <w:sz w:val="14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6662"/>
      </w:tblGrid>
      <w:tr w:rsidR="00643894" w:rsidRPr="005B25F5" w:rsidTr="008E48D8">
        <w:trPr>
          <w:trHeight w:val="1210"/>
        </w:trPr>
        <w:tc>
          <w:tcPr>
            <w:tcW w:w="704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12</w:t>
            </w:r>
            <w:r w:rsidRPr="005B25F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Скрыпник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>Назарий Викторович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</w:rPr>
            </w:pPr>
            <w:r w:rsidRPr="005B25F5">
              <w:rPr>
                <w:sz w:val="28"/>
                <w:szCs w:val="28"/>
              </w:rPr>
              <w:t xml:space="preserve">Руководитель Федеральной службы по аккредитации </w:t>
            </w:r>
          </w:p>
        </w:tc>
      </w:tr>
      <w:tr w:rsidR="00643894" w:rsidRPr="005B25F5" w:rsidTr="008E48D8">
        <w:trPr>
          <w:trHeight w:val="1210"/>
        </w:trPr>
        <w:tc>
          <w:tcPr>
            <w:tcW w:w="704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vAlign w:val="center"/>
          </w:tcPr>
          <w:p w:rsidR="00643894" w:rsidRPr="008F5F33" w:rsidRDefault="00643894" w:rsidP="008E48D8">
            <w:pPr>
              <w:rPr>
                <w:sz w:val="28"/>
                <w:szCs w:val="28"/>
              </w:rPr>
            </w:pPr>
            <w:r w:rsidRPr="008F5F33">
              <w:rPr>
                <w:sz w:val="28"/>
                <w:szCs w:val="28"/>
              </w:rPr>
              <w:t>Пигалицын Михаил Сергеевич</w:t>
            </w:r>
          </w:p>
        </w:tc>
        <w:tc>
          <w:tcPr>
            <w:tcW w:w="6662" w:type="dxa"/>
            <w:vAlign w:val="center"/>
          </w:tcPr>
          <w:p w:rsidR="00643894" w:rsidRPr="008F5F33" w:rsidRDefault="00643894" w:rsidP="008E48D8">
            <w:pPr>
              <w:rPr>
                <w:sz w:val="28"/>
                <w:szCs w:val="28"/>
              </w:rPr>
            </w:pPr>
            <w:r w:rsidRPr="008F5F33">
              <w:rPr>
                <w:sz w:val="28"/>
                <w:szCs w:val="28"/>
              </w:rPr>
              <w:t>Начальник Управления правового обеспечения и международного взаимодействия Федеральной службы по аккредитации</w:t>
            </w:r>
          </w:p>
        </w:tc>
      </w:tr>
      <w:tr w:rsidR="00643894" w:rsidRPr="005B25F5" w:rsidTr="008E48D8">
        <w:trPr>
          <w:trHeight w:val="1210"/>
        </w:trPr>
        <w:tc>
          <w:tcPr>
            <w:tcW w:w="704" w:type="dxa"/>
          </w:tcPr>
          <w:p w:rsidR="00643894" w:rsidRDefault="00643894" w:rsidP="008E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vAlign w:val="center"/>
          </w:tcPr>
          <w:p w:rsidR="00643894" w:rsidRPr="008F5F33" w:rsidRDefault="00643894" w:rsidP="008E48D8">
            <w:pPr>
              <w:rPr>
                <w:sz w:val="28"/>
                <w:szCs w:val="28"/>
              </w:rPr>
            </w:pPr>
            <w:r w:rsidRPr="008F5F33">
              <w:rPr>
                <w:sz w:val="28"/>
                <w:szCs w:val="28"/>
              </w:rPr>
              <w:t>Вишняков Сергей Олегович</w:t>
            </w:r>
          </w:p>
        </w:tc>
        <w:tc>
          <w:tcPr>
            <w:tcW w:w="6662" w:type="dxa"/>
            <w:vAlign w:val="center"/>
          </w:tcPr>
          <w:p w:rsidR="00643894" w:rsidRPr="008F5F33" w:rsidRDefault="00643894" w:rsidP="008E48D8">
            <w:pPr>
              <w:rPr>
                <w:sz w:val="28"/>
                <w:szCs w:val="28"/>
              </w:rPr>
            </w:pPr>
            <w:r w:rsidRPr="008F5F33">
              <w:rPr>
                <w:sz w:val="28"/>
                <w:szCs w:val="28"/>
              </w:rPr>
              <w:t>Заместитель начальника Управления правового обеспечения и международного взаимодействия Федеральной службы по аккредитации</w:t>
            </w:r>
          </w:p>
        </w:tc>
      </w:tr>
    </w:tbl>
    <w:p w:rsidR="00643894" w:rsidRPr="005B25F5" w:rsidRDefault="00643894" w:rsidP="00643894">
      <w:pPr>
        <w:jc w:val="center"/>
        <w:rPr>
          <w:b/>
          <w:bCs/>
          <w:sz w:val="28"/>
          <w:szCs w:val="28"/>
          <w:lang w:val="kk-KZ"/>
        </w:rPr>
      </w:pPr>
      <w:r w:rsidRPr="005B25F5">
        <w:rPr>
          <w:b/>
          <w:bCs/>
          <w:sz w:val="28"/>
          <w:szCs w:val="28"/>
        </w:rPr>
        <w:t xml:space="preserve">от </w:t>
      </w:r>
      <w:r w:rsidRPr="005B25F5">
        <w:rPr>
          <w:b/>
          <w:bCs/>
          <w:sz w:val="28"/>
          <w:szCs w:val="28"/>
          <w:lang w:val="kk-KZ"/>
        </w:rPr>
        <w:t>Евразийской экономической комиссии</w:t>
      </w: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6662"/>
      </w:tblGrid>
      <w:tr w:rsidR="00643894" w:rsidRPr="005B25F5" w:rsidTr="008E48D8">
        <w:trPr>
          <w:trHeight w:val="1046"/>
        </w:trPr>
        <w:tc>
          <w:tcPr>
            <w:tcW w:w="709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sz w:val="28"/>
                <w:szCs w:val="28"/>
                <w:lang w:val="kk-KZ"/>
              </w:rPr>
              <w:t>5</w:t>
            </w:r>
            <w:r w:rsidRPr="005B25F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Назаренко</w:t>
            </w:r>
            <w:r>
              <w:rPr>
                <w:sz w:val="28"/>
                <w:szCs w:val="28"/>
                <w:lang w:val="kk-KZ"/>
              </w:rPr>
              <w:br/>
            </w:r>
            <w:r w:rsidRPr="005B25F5">
              <w:rPr>
                <w:sz w:val="28"/>
                <w:szCs w:val="28"/>
                <w:lang w:val="kk-KZ"/>
              </w:rPr>
              <w:t>Виктор Владимирович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Член Колле</w:t>
            </w:r>
            <w:r>
              <w:rPr>
                <w:sz w:val="28"/>
                <w:szCs w:val="28"/>
                <w:lang w:val="kk-KZ"/>
              </w:rPr>
              <w:t>гии (Министр) по техническому ре</w:t>
            </w:r>
            <w:r w:rsidRPr="005B25F5">
              <w:rPr>
                <w:sz w:val="28"/>
                <w:szCs w:val="28"/>
                <w:lang w:val="kk-KZ"/>
              </w:rPr>
              <w:t>гулированию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43894" w:rsidRPr="005B25F5" w:rsidTr="008E48D8">
        <w:tc>
          <w:tcPr>
            <w:tcW w:w="709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Pr="005B25F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Нурашев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Тимур Бекбулатович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 xml:space="preserve">Директор Департамента технического регулирования и аккредитации </w:t>
            </w:r>
          </w:p>
        </w:tc>
      </w:tr>
      <w:tr w:rsidR="00643894" w:rsidRPr="005B25F5" w:rsidTr="008E48D8">
        <w:tc>
          <w:tcPr>
            <w:tcW w:w="709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  <w:r w:rsidRPr="005B25F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Николаева</w:t>
            </w:r>
          </w:p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Татьяна Александровна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5B25F5">
              <w:rPr>
                <w:sz w:val="28"/>
                <w:szCs w:val="28"/>
                <w:lang w:val="kk-KZ"/>
              </w:rPr>
              <w:t>Заместитель директора Департамента технического регулирования и аккредитации</w:t>
            </w:r>
          </w:p>
        </w:tc>
      </w:tr>
      <w:tr w:rsidR="00643894" w:rsidRPr="005B25F5" w:rsidTr="008E48D8">
        <w:tc>
          <w:tcPr>
            <w:tcW w:w="709" w:type="dxa"/>
          </w:tcPr>
          <w:p w:rsidR="00643894" w:rsidRPr="005B25F5" w:rsidRDefault="00643894" w:rsidP="008E48D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</w:t>
            </w:r>
          </w:p>
        </w:tc>
        <w:tc>
          <w:tcPr>
            <w:tcW w:w="2552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Суюмбаев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Аманбек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Бактыбекович</w:t>
            </w:r>
          </w:p>
        </w:tc>
        <w:tc>
          <w:tcPr>
            <w:tcW w:w="6662" w:type="dxa"/>
          </w:tcPr>
          <w:p w:rsidR="00643894" w:rsidRPr="005B25F5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специалист-эксперт отдела аккредитации и гармонизации государственного контроля </w:t>
            </w:r>
            <w:r w:rsidRPr="005B25F5">
              <w:rPr>
                <w:sz w:val="28"/>
                <w:szCs w:val="28"/>
                <w:lang w:val="kk-KZ"/>
              </w:rPr>
              <w:t>Департамента технического регулирования и аккредитации</w:t>
            </w:r>
          </w:p>
        </w:tc>
      </w:tr>
      <w:tr w:rsidR="00643894" w:rsidRPr="005B25F5" w:rsidTr="008E48D8">
        <w:tc>
          <w:tcPr>
            <w:tcW w:w="9923" w:type="dxa"/>
            <w:gridSpan w:val="3"/>
          </w:tcPr>
          <w:p w:rsidR="00643894" w:rsidRPr="008F5F33" w:rsidRDefault="00643894" w:rsidP="008E48D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F5F33">
              <w:rPr>
                <w:b/>
                <w:bCs/>
                <w:sz w:val="28"/>
                <w:szCs w:val="28"/>
                <w:lang w:val="kk-KZ"/>
              </w:rPr>
              <w:t>от Межгосударственного совета по стандартизации,</w:t>
            </w:r>
          </w:p>
          <w:p w:rsidR="00643894" w:rsidRPr="008F5F33" w:rsidRDefault="00643894" w:rsidP="008E48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8F5F33">
              <w:rPr>
                <w:b/>
                <w:bCs/>
                <w:sz w:val="28"/>
                <w:szCs w:val="28"/>
                <w:lang w:val="kk-KZ"/>
              </w:rPr>
              <w:t>метрологии и сертификации Бюро по стандартам</w:t>
            </w:r>
          </w:p>
        </w:tc>
      </w:tr>
      <w:tr w:rsidR="00643894" w:rsidRPr="005B25F5" w:rsidTr="008E48D8">
        <w:tc>
          <w:tcPr>
            <w:tcW w:w="709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8F5F33">
              <w:rPr>
                <w:sz w:val="28"/>
                <w:szCs w:val="28"/>
                <w:lang w:val="kk-KZ"/>
              </w:rPr>
              <w:t>19.</w:t>
            </w:r>
          </w:p>
        </w:tc>
        <w:tc>
          <w:tcPr>
            <w:tcW w:w="2552" w:type="dxa"/>
          </w:tcPr>
          <w:p w:rsidR="00643894" w:rsidRPr="008F5F33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8F5F33">
              <w:rPr>
                <w:sz w:val="28"/>
                <w:szCs w:val="28"/>
                <w:lang w:val="kk-KZ"/>
              </w:rPr>
              <w:t>Черняк</w:t>
            </w:r>
          </w:p>
          <w:p w:rsidR="00643894" w:rsidRPr="008F5F33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8F5F33">
              <w:rPr>
                <w:sz w:val="28"/>
                <w:szCs w:val="28"/>
                <w:lang w:val="kk-KZ"/>
              </w:rPr>
              <w:t>Владимир</w:t>
            </w:r>
          </w:p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8F5F33">
              <w:rPr>
                <w:sz w:val="28"/>
                <w:szCs w:val="28"/>
                <w:lang w:val="kk-KZ"/>
              </w:rPr>
              <w:t>Николаевич</w:t>
            </w:r>
          </w:p>
        </w:tc>
        <w:tc>
          <w:tcPr>
            <w:tcW w:w="6662" w:type="dxa"/>
          </w:tcPr>
          <w:p w:rsidR="00643894" w:rsidRDefault="00643894" w:rsidP="008E48D8">
            <w:pPr>
              <w:jc w:val="both"/>
              <w:rPr>
                <w:sz w:val="28"/>
                <w:szCs w:val="28"/>
                <w:lang w:val="kk-KZ"/>
              </w:rPr>
            </w:pPr>
            <w:r w:rsidRPr="008F5F33">
              <w:rPr>
                <w:sz w:val="28"/>
                <w:szCs w:val="28"/>
                <w:lang w:val="kk-KZ"/>
              </w:rPr>
              <w:t>Директор Бюро по стандартам – Ответственный секретарь МГС</w:t>
            </w:r>
          </w:p>
        </w:tc>
      </w:tr>
    </w:tbl>
    <w:p w:rsidR="00643894" w:rsidRDefault="00643894" w:rsidP="00643894"/>
    <w:p w:rsidR="00643894" w:rsidRDefault="00643894" w:rsidP="00643894"/>
    <w:p w:rsidR="00A138EA" w:rsidRDefault="00A138EA"/>
    <w:sectPr w:rsidR="00A138EA" w:rsidSect="00F23A46">
      <w:headerReference w:type="default" r:id="rId4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973057"/>
      <w:docPartObj>
        <w:docPartGallery w:val="Page Numbers (Top of Page)"/>
        <w:docPartUnique/>
      </w:docPartObj>
    </w:sdtPr>
    <w:sdtEndPr/>
    <w:sdtContent>
      <w:p w:rsidR="006318B3" w:rsidRDefault="007102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94"/>
    <w:rsid w:val="00643894"/>
    <w:rsid w:val="007102FB"/>
    <w:rsid w:val="009C6D28"/>
    <w:rsid w:val="00A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941-CDAF-4418-8270-C78E120B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3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Д. Маматова</dc:creator>
  <cp:keywords/>
  <dc:description/>
  <cp:lastModifiedBy>Махабат Д. Маматова</cp:lastModifiedBy>
  <cp:revision>2</cp:revision>
  <dcterms:created xsi:type="dcterms:W3CDTF">2022-05-25T09:59:00Z</dcterms:created>
  <dcterms:modified xsi:type="dcterms:W3CDTF">2022-05-25T09:59:00Z</dcterms:modified>
</cp:coreProperties>
</file>